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B54C" w14:textId="77777777" w:rsidR="006004B4" w:rsidRPr="006004B4" w:rsidRDefault="006004B4" w:rsidP="006004B4">
      <w:r w:rsidRPr="006004B4">
        <w:rPr>
          <w:b/>
          <w:bCs/>
        </w:rPr>
        <w:t>INFORMACJA DOTYCZĄCA PRZETWARZANIA DANYCH OSOBOWYCH </w:t>
      </w:r>
      <w:r w:rsidRPr="006004B4">
        <w:rPr>
          <w:b/>
          <w:bCs/>
        </w:rPr>
        <w:br/>
        <w:t>I PRZYSŁUGUJĄCYCH Z TEGO TYTUŁU PRAWACH </w:t>
      </w:r>
    </w:p>
    <w:p w14:paraId="2564EDAB" w14:textId="77777777" w:rsidR="006004B4" w:rsidRPr="006004B4" w:rsidRDefault="006004B4" w:rsidP="006004B4">
      <w:r w:rsidRPr="006004B4">
        <w:br/>
      </w:r>
      <w:r w:rsidRPr="006004B4">
        <w:rPr>
          <w:b/>
          <w:bCs/>
        </w:rPr>
        <w:t>Kto przetwarza Państwa dane osobowe?</w:t>
      </w:r>
      <w:r w:rsidRPr="006004B4">
        <w:br/>
        <w:t>Administratorem danych osobowych jest Ośrodek Pomocy Społecznej w Mszanie (dalej OPS) z siedzibą w Połomi, ul. Centralna 93.</w:t>
      </w:r>
    </w:p>
    <w:p w14:paraId="463CFD93" w14:textId="77777777" w:rsidR="006004B4" w:rsidRDefault="006004B4" w:rsidP="006004B4">
      <w:pPr>
        <w:spacing w:after="0"/>
        <w:jc w:val="both"/>
        <w:rPr>
          <w:b/>
          <w:bCs/>
        </w:rPr>
      </w:pPr>
      <w:r w:rsidRPr="006004B4">
        <w:br/>
      </w:r>
      <w:r w:rsidRPr="006004B4">
        <w:rPr>
          <w:b/>
          <w:bCs/>
        </w:rPr>
        <w:t>Dlaczego przetwarzamy Państwa dane osobowe?</w:t>
      </w:r>
    </w:p>
    <w:p w14:paraId="2BFE706B" w14:textId="0BF2E45C" w:rsidR="006004B4" w:rsidRPr="006004B4" w:rsidRDefault="006004B4" w:rsidP="006004B4">
      <w:pPr>
        <w:spacing w:after="0"/>
        <w:jc w:val="both"/>
      </w:pPr>
      <w:r w:rsidRPr="006004B4">
        <w:br/>
        <w:t>Przede wszystkim w celu przyznania i udzielenia świadczeń rodzinnych lub z pomocy społecznej na podstawie obowiązku prawnego ciążącego na OPS, a wynikającego m. in. z przepisów ustaw o pomocy społecznej, o wspieraniu rodziny i systemie pieczy zastępczej, o wsparciu kobiet w ciąży i rodzin „Za życiem”, o ustalaniu i wypłacie zasiłków dla opiekunów, o przeciwdziałaniu przemocy w rodzinie, o świadczeniach rodzinnych, o pomocy osobom uprawnionym do alimentów, o pomocy państwa w wychowywaniu dzieci, o Karcie Dużej Rodziny, o wychowaniu w trzeźwości i przeciwdziałaniu alkoholizmowi, o przeciwdziałaniu narkomanii, o dodatkach mieszkaniowych, Prawo energetyczne, o świadczeniach opieki zdrowotnej finansowanych ze środków publicznych, o systemie ubezpieczeń społecznych, o dodatku osłonowym, o dodatku węglowym, o szczególnych rozwiązaniach w zakresie niektórych źródeł ciepła w związku z sytuacją na rynku paliw, ustawy o szczególnych rozwiązaniach służących ochronie odbiorców energii elektrycznej w 2023 roku w związku z sytuacją na rynku energii elektrycznej, ustawy o szczególnej ochronie niektórych odbiorców paliw gazowych w 2023 r. oraz w 2024 r. w związku z sytuacją na rynku gazu, ustawy z dnia 23 maja 2024 r. o bonie energetycznym oraz o zmianie niektórych ustaw w celu ograniczenia cen energii elektrycznej, gazu ziemnego i ciepła systemowego</w:t>
      </w:r>
      <w:r>
        <w:t xml:space="preserve"> a także w związku z realizacją Programu Ministra Rodziny, Pracy i Polityki Społecznej „Asystent osobisty osoby z niepełnosprawnością” dla Jednostek Samorządu Terytorialnego- edycja 202</w:t>
      </w:r>
      <w:r w:rsidR="00217128">
        <w:t>7</w:t>
      </w:r>
      <w:r>
        <w:t>.</w:t>
      </w:r>
    </w:p>
    <w:p w14:paraId="5B2B94A8" w14:textId="77777777" w:rsidR="006004B4" w:rsidRPr="006004B4" w:rsidRDefault="006004B4" w:rsidP="006004B4">
      <w:pPr>
        <w:jc w:val="both"/>
      </w:pPr>
      <w:r w:rsidRPr="006004B4">
        <w:t>Natomiast w przypadku skorzystania z pomocy asystenta rodziny, dane osobowe przetwarzane są na podstawie wyrażonej przez Państwa zgody. Wyrażenie zgody jest dobrowolne. Zgodę można odwołać w każdym czasie. W celach dowodowych odwołanie zgody powinno być w formie pisemnej.</w:t>
      </w:r>
    </w:p>
    <w:p w14:paraId="31F2DE6E" w14:textId="77777777" w:rsidR="006004B4" w:rsidRPr="006004B4" w:rsidRDefault="006004B4" w:rsidP="006004B4">
      <w:pPr>
        <w:jc w:val="both"/>
      </w:pPr>
      <w:r w:rsidRPr="006004B4">
        <w:t>Państwa dane osobowe są przetwarzane również w środowisku informatycznym, co oznacza, że mogą być także tymczasowo przechowywane i przetwarzane w celu zapewnienia bezpieczeństwa i poprawnego funkcjonowania systemów informatycznych, np. w związku z wykonywaniem kopii bezpieczeństwa, testami zmian w systemach informatycznych, wykrywania nieprawidłowości, ochroną przed nadużyciami i atakami. </w:t>
      </w:r>
    </w:p>
    <w:p w14:paraId="4D4BDCEE" w14:textId="77777777" w:rsidR="006004B4" w:rsidRPr="006004B4" w:rsidRDefault="006004B4" w:rsidP="006004B4">
      <w:pPr>
        <w:jc w:val="both"/>
      </w:pPr>
      <w:r w:rsidRPr="006004B4">
        <w:t xml:space="preserve">Podanie przez Państwa danych osobowych jest obowiązkowe, za wyjątkiem danych niezbędnych do skorzystania z pomocy asystenta rodziny – ich brak uniemożliwi </w:t>
      </w:r>
      <w:proofErr w:type="gramStart"/>
      <w:r w:rsidRPr="006004B4">
        <w:t>Państwu  przyznanie</w:t>
      </w:r>
      <w:proofErr w:type="gramEnd"/>
      <w:r w:rsidRPr="006004B4">
        <w:t xml:space="preserve"> i udzielenie świadczeń rodzinnych lub z pomocy społecznej oraz skorzystanie z pomocy asystenta rodziny.</w:t>
      </w:r>
    </w:p>
    <w:p w14:paraId="72676E6D" w14:textId="77777777" w:rsidR="006004B4" w:rsidRPr="006004B4" w:rsidRDefault="006004B4" w:rsidP="006004B4">
      <w:pPr>
        <w:jc w:val="both"/>
      </w:pPr>
      <w:r w:rsidRPr="006004B4">
        <w:t>Państwa dane osobowe nie będą podlegały profilowaniu, tj. zautomatyzowanemu procesowi prowadzącemu do wnioskowania o posiadaniu przez kogoś z Państwa określonych cech.</w:t>
      </w:r>
    </w:p>
    <w:p w14:paraId="05042EE2" w14:textId="77777777" w:rsidR="006004B4" w:rsidRPr="006004B4" w:rsidRDefault="006004B4" w:rsidP="006004B4">
      <w:pPr>
        <w:jc w:val="both"/>
      </w:pPr>
      <w:r w:rsidRPr="006004B4">
        <w:t>Niezależnie od przesłanki przetwarzania danych osobowych, OPS zobowiązany jest do ochrony Państwa prywatności i zapewnienia bezpieczeństwa przetwarzanych danych osobowych. </w:t>
      </w:r>
    </w:p>
    <w:p w14:paraId="0C873B25" w14:textId="77777777" w:rsidR="006004B4" w:rsidRPr="006004B4" w:rsidRDefault="006004B4" w:rsidP="006004B4">
      <w:r w:rsidRPr="006004B4">
        <w:rPr>
          <w:b/>
          <w:bCs/>
        </w:rPr>
        <w:t>Jakie mają Państwo prawa w związku z przetwarzaniem przez OPS danych osobowych?</w:t>
      </w:r>
      <w:r w:rsidRPr="006004B4">
        <w:br/>
        <w:t>Zgodnie z przepisami i zasadami etyki obowiązującymi w OPS możecie Państwo:</w:t>
      </w:r>
    </w:p>
    <w:p w14:paraId="3AF49FE8" w14:textId="77777777" w:rsidR="006004B4" w:rsidRPr="006004B4" w:rsidRDefault="006004B4" w:rsidP="006004B4">
      <w:pPr>
        <w:numPr>
          <w:ilvl w:val="0"/>
          <w:numId w:val="1"/>
        </w:numPr>
      </w:pPr>
      <w:r w:rsidRPr="006004B4">
        <w:lastRenderedPageBreak/>
        <w:t>wiedzieć, jakie dane przetwarzamy i co z nimi robimy, np. poprzez otrzymanie ich kopii,</w:t>
      </w:r>
    </w:p>
    <w:p w14:paraId="55A75A3A" w14:textId="77777777" w:rsidR="006004B4" w:rsidRPr="006004B4" w:rsidRDefault="006004B4" w:rsidP="006004B4">
      <w:pPr>
        <w:numPr>
          <w:ilvl w:val="0"/>
          <w:numId w:val="1"/>
        </w:numPr>
      </w:pPr>
      <w:r w:rsidRPr="006004B4">
        <w:t>poprawiać dane, gdyby znaleźli Państwo w nich błędy,</w:t>
      </w:r>
    </w:p>
    <w:p w14:paraId="103D3FD6" w14:textId="77777777" w:rsidR="006004B4" w:rsidRPr="006004B4" w:rsidRDefault="006004B4" w:rsidP="006004B4">
      <w:pPr>
        <w:numPr>
          <w:ilvl w:val="0"/>
          <w:numId w:val="1"/>
        </w:numPr>
      </w:pPr>
      <w:r w:rsidRPr="006004B4">
        <w:t>przenieść dane tam, gdzie będziecie Państwo chcieli, o ile będzie to prawnie dopuszczalne i technicznie możliwe,</w:t>
      </w:r>
    </w:p>
    <w:p w14:paraId="18C6A346" w14:textId="77777777" w:rsidR="006004B4" w:rsidRPr="006004B4" w:rsidRDefault="006004B4" w:rsidP="006004B4">
      <w:pPr>
        <w:numPr>
          <w:ilvl w:val="0"/>
          <w:numId w:val="1"/>
        </w:numPr>
      </w:pPr>
      <w:r w:rsidRPr="006004B4">
        <w:t>ograniczyć przetwarzanie danych lub nawet żądać ich usunięcia, w uzasadnionych przepisami prawa przypadkach.</w:t>
      </w:r>
    </w:p>
    <w:p w14:paraId="1772868E" w14:textId="77777777" w:rsidR="006004B4" w:rsidRPr="006004B4" w:rsidRDefault="006004B4" w:rsidP="006004B4">
      <w:r w:rsidRPr="006004B4">
        <w:t>Jeśli uważają Państwo, że przetwarzanie przez OPS danych osobowych narusza Państwa prawa – powiedzcie nam o tym. Staramy się reagować na Państwa uwagi i sugestie, wyjaśniać Państwa wątpliwości. Ponadto przysługuje Państwu także prawo wniesienia skargi do organu nadzorczego – Prezesa Urzędu Ochrony Danych Osobowych.</w:t>
      </w:r>
    </w:p>
    <w:p w14:paraId="1FA0AC10" w14:textId="77777777" w:rsidR="006004B4" w:rsidRPr="006004B4" w:rsidRDefault="006004B4" w:rsidP="006004B4">
      <w:r w:rsidRPr="006004B4">
        <w:rPr>
          <w:b/>
          <w:bCs/>
        </w:rPr>
        <w:t>Komu mogą zostać udostępnione Państwa dane osobowe?</w:t>
      </w:r>
      <w:r w:rsidRPr="006004B4">
        <w:br/>
        <w:t>Dane osobowe mogą być udostępniane jedynie podmiotom upoważnionym do uzyskania informacji na podstawie powszechnie obowiązujących przepisów prawa.</w:t>
      </w:r>
    </w:p>
    <w:p w14:paraId="71F5974F" w14:textId="77777777" w:rsidR="006004B4" w:rsidRPr="006004B4" w:rsidRDefault="006004B4" w:rsidP="006004B4">
      <w:r w:rsidRPr="006004B4">
        <w:rPr>
          <w:b/>
          <w:bCs/>
        </w:rPr>
        <w:t>Jak długo będą przechowywane Państwa dane osobowe?</w:t>
      </w:r>
      <w:r w:rsidRPr="006004B4">
        <w:br/>
        <w:t>Dane osobowe będą przechowywane jedynie w okresie niezbędnym do spełnienia celu, dla którego zostały zebrane. Po spełnieniu celu, dla którego dane zostały zebrane, dane mogą być przechowywane jedynie w celach archiwalnych, zgodnie z obowiązującymi przepisami prawa w tym zakresie.</w:t>
      </w:r>
    </w:p>
    <w:p w14:paraId="75BAA60F" w14:textId="77777777" w:rsidR="006004B4" w:rsidRDefault="006004B4" w:rsidP="006004B4">
      <w:r w:rsidRPr="006004B4">
        <w:rPr>
          <w:b/>
          <w:bCs/>
        </w:rPr>
        <w:t>W jaki sposób można uzyskać informacje na temat Państwa danych osobowych?</w:t>
      </w:r>
      <w:r w:rsidRPr="006004B4">
        <w:br/>
        <w:t>Kontaktując się z administratorem danych osobowych lub bezpośrednio z inspektorem ochrony danych listownie, pod adresem: Ośrodek Pomocy Społecznej w Mszanie, ul. Centralna 93, 44-323 Połomia lub pocztą elektroniczną, na adres: poczta@opsmszana.pl. </w:t>
      </w:r>
      <w:r w:rsidRPr="006004B4">
        <w:br/>
        <w:t> </w:t>
      </w:r>
    </w:p>
    <w:p w14:paraId="7466159F" w14:textId="77777777" w:rsidR="004323BD" w:rsidRDefault="004323BD" w:rsidP="006004B4"/>
    <w:p w14:paraId="6B636588" w14:textId="77777777" w:rsidR="004323BD" w:rsidRDefault="004323BD" w:rsidP="006004B4"/>
    <w:p w14:paraId="78655B11" w14:textId="77777777" w:rsidR="004323BD" w:rsidRDefault="004323BD" w:rsidP="006004B4"/>
    <w:p w14:paraId="5C71EF21" w14:textId="71F5B7E0" w:rsidR="004323BD" w:rsidRDefault="004323BD" w:rsidP="006004B4">
      <w:r>
        <w:t>…………………………………………                                            …………………………………………………………………….</w:t>
      </w:r>
    </w:p>
    <w:p w14:paraId="6AA993B5" w14:textId="6DCDFD9C" w:rsidR="004323BD" w:rsidRDefault="004323BD" w:rsidP="004323BD">
      <w:r>
        <w:t xml:space="preserve">              Data                                                                      Podpis uczestnika Programu/opiekuna prawnego</w:t>
      </w:r>
    </w:p>
    <w:p w14:paraId="1BFCF68A" w14:textId="06947CFF" w:rsidR="004323BD" w:rsidRPr="006004B4" w:rsidRDefault="004323BD" w:rsidP="006004B4"/>
    <w:p w14:paraId="3252A447" w14:textId="77777777" w:rsidR="006823AD" w:rsidRDefault="006823AD" w:rsidP="006004B4"/>
    <w:sectPr w:rsidR="00682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77A6C"/>
    <w:multiLevelType w:val="multilevel"/>
    <w:tmpl w:val="AF08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9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B4"/>
    <w:rsid w:val="000636DC"/>
    <w:rsid w:val="00103C42"/>
    <w:rsid w:val="00177457"/>
    <w:rsid w:val="00217128"/>
    <w:rsid w:val="004323BD"/>
    <w:rsid w:val="005820C1"/>
    <w:rsid w:val="006004B4"/>
    <w:rsid w:val="006823AD"/>
    <w:rsid w:val="0090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5786"/>
  <w15:chartTrackingRefBased/>
  <w15:docId w15:val="{EC5F34FE-CEC5-46FA-A1A5-A9B9AA14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04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04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4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04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04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04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04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04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04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0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04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04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04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04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04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04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0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0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04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0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04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04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04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04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0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04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04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Musioł</dc:creator>
  <cp:keywords/>
  <dc:description/>
  <cp:lastModifiedBy>Wioletta Sobala</cp:lastModifiedBy>
  <cp:revision>2</cp:revision>
  <dcterms:created xsi:type="dcterms:W3CDTF">2026-09-09T12:49:00Z</dcterms:created>
  <dcterms:modified xsi:type="dcterms:W3CDTF">2026-09-09T12:49:00Z</dcterms:modified>
</cp:coreProperties>
</file>